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7182" w:rsidRDefault="009A7E46">
      <w:pPr>
        <w:spacing w:after="113"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bookmarkStart w:id="0" w:name="_heading=h.30j0zll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2"/>
          <w:szCs w:val="22"/>
        </w:rPr>
        <w:t>F083-03</w:t>
      </w:r>
    </w:p>
    <w:p w:rsidR="00E57182" w:rsidRDefault="009A7E46">
      <w:pPr>
        <w:spacing w:after="113"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Ref.: Informe Beca BEITA UNRN</w:t>
      </w:r>
    </w:p>
    <w:p w:rsidR="00E57182" w:rsidRDefault="009A7E46">
      <w:pPr>
        <w:spacing w:after="113" w:line="276" w:lineRule="auto"/>
        <w:ind w:firstLine="5640"/>
        <w:jc w:val="right"/>
        <w:rPr>
          <w:rFonts w:ascii="Arial" w:eastAsia="Arial" w:hAnsi="Arial" w:cs="Arial"/>
          <w:i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>Lugar, fecha</w:t>
      </w:r>
    </w:p>
    <w:tbl>
      <w:tblPr>
        <w:tblStyle w:val="affff5"/>
        <w:tblW w:w="9739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6529"/>
      </w:tblGrid>
      <w:tr w:rsidR="00E57182">
        <w:trPr>
          <w:trHeight w:val="803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182" w:rsidRDefault="009A7E4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y apellido completo del/de la Becario/a</w:t>
            </w:r>
          </w:p>
        </w:tc>
        <w:tc>
          <w:tcPr>
            <w:tcW w:w="6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182" w:rsidRDefault="00E57182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7182">
        <w:trPr>
          <w:trHeight w:val="40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182" w:rsidRDefault="009A7E4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Director/a de Beca</w:t>
            </w:r>
          </w:p>
        </w:tc>
        <w:tc>
          <w:tcPr>
            <w:tcW w:w="6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182" w:rsidRDefault="00E57182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7182">
        <w:trPr>
          <w:trHeight w:val="40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182" w:rsidRDefault="009A7E4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Sede de la UNRN</w:t>
            </w:r>
          </w:p>
        </w:tc>
        <w:tc>
          <w:tcPr>
            <w:tcW w:w="6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182" w:rsidRDefault="00E57182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7182">
        <w:trPr>
          <w:trHeight w:val="40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182" w:rsidRDefault="009A7E4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Código y título del Proyecto/Servicio/Convenio donde se incorporó la beca</w:t>
            </w:r>
          </w:p>
        </w:tc>
        <w:tc>
          <w:tcPr>
            <w:tcW w:w="6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182" w:rsidRDefault="00E57182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57182">
        <w:trPr>
          <w:trHeight w:val="40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182" w:rsidRDefault="009A7E4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Fecha de inicio y </w:t>
            </w:r>
          </w:p>
          <w:p w:rsidR="00E57182" w:rsidRDefault="009A7E4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 finalización de Beca</w:t>
            </w:r>
          </w:p>
        </w:tc>
        <w:tc>
          <w:tcPr>
            <w:tcW w:w="6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182" w:rsidRDefault="009A7E46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Desde:</w:t>
            </w:r>
          </w:p>
          <w:p w:rsidR="00E57182" w:rsidRDefault="009A7E46">
            <w:pPr>
              <w:widowControl w:val="0"/>
              <w:ind w:right="-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Hasta:</w:t>
            </w:r>
          </w:p>
        </w:tc>
      </w:tr>
      <w:tr w:rsidR="00E57182">
        <w:trPr>
          <w:trHeight w:val="400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182" w:rsidRDefault="009A7E4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Fecha de prórroga </w:t>
            </w:r>
          </w:p>
        </w:tc>
        <w:tc>
          <w:tcPr>
            <w:tcW w:w="6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182" w:rsidRDefault="009A7E46">
            <w:pPr>
              <w:widowControl w:val="0"/>
              <w:ind w:right="-4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Hasta:</w:t>
            </w:r>
          </w:p>
        </w:tc>
      </w:tr>
    </w:tbl>
    <w:p w:rsidR="00E57182" w:rsidRDefault="00E57182">
      <w:pPr>
        <w:spacing w:line="360" w:lineRule="auto"/>
        <w:jc w:val="both"/>
        <w:rPr>
          <w:rFonts w:ascii="Arial" w:eastAsia="Arial" w:hAnsi="Arial" w:cs="Arial"/>
          <w:b/>
          <w:i/>
          <w:sz w:val="22"/>
          <w:szCs w:val="22"/>
          <w:u w:val="single"/>
        </w:rPr>
      </w:pPr>
    </w:p>
    <w:p w:rsidR="00E57182" w:rsidRDefault="009A7E46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los siguientes ítems, por favor consigne únicamente la información solicitada: </w:t>
      </w:r>
    </w:p>
    <w:p w:rsidR="00E57182" w:rsidRDefault="00E57182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:rsidR="00E57182" w:rsidRDefault="009A7E4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>1. Objetivos del plan de actividades</w:t>
      </w:r>
      <w:r>
        <w:rPr>
          <w:rFonts w:ascii="Arial" w:eastAsia="Arial" w:hAnsi="Arial" w:cs="Arial"/>
          <w:sz w:val="18"/>
          <w:szCs w:val="18"/>
        </w:rPr>
        <w:t xml:space="preserve"> (consignados en F078-03)</w:t>
      </w:r>
    </w:p>
    <w:p w:rsidR="00E57182" w:rsidRDefault="00E57182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fff6"/>
        <w:tblW w:w="9572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E57182">
        <w:trPr>
          <w:trHeight w:val="1131"/>
        </w:trPr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182" w:rsidRDefault="009A7E46">
            <w:pPr>
              <w:spacing w:after="120"/>
              <w:jc w:val="both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Objetivos generales: </w:t>
            </w:r>
          </w:p>
          <w:p w:rsidR="00E57182" w:rsidRDefault="00E57182">
            <w:pPr>
              <w:jc w:val="both"/>
              <w:rPr>
                <w:rFonts w:ascii="Arial" w:eastAsia="Arial" w:hAnsi="Arial" w:cs="Arial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E57182" w:rsidRDefault="00E57182">
      <w:pPr>
        <w:jc w:val="both"/>
        <w:rPr>
          <w:rFonts w:ascii="Arial" w:eastAsia="Arial" w:hAnsi="Arial" w:cs="Arial"/>
          <w:i/>
          <w:sz w:val="22"/>
          <w:szCs w:val="22"/>
        </w:rPr>
      </w:pPr>
    </w:p>
    <w:tbl>
      <w:tblPr>
        <w:tblStyle w:val="affff7"/>
        <w:tblW w:w="9572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E57182">
        <w:trPr>
          <w:trHeight w:val="1221"/>
        </w:trPr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182" w:rsidRDefault="009A7E46">
            <w:pPr>
              <w:spacing w:after="1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Objetivos logrados y estado de avance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(consignar el % avance en cada objetivo)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E57182" w:rsidRDefault="00E57182">
      <w:pPr>
        <w:jc w:val="both"/>
        <w:rPr>
          <w:rFonts w:ascii="Arial" w:eastAsia="Arial" w:hAnsi="Arial" w:cs="Arial"/>
          <w:sz w:val="22"/>
          <w:szCs w:val="22"/>
        </w:rPr>
      </w:pPr>
    </w:p>
    <w:p w:rsidR="00E57182" w:rsidRDefault="009A7E4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 xml:space="preserve">2. Presentaciones a Reuniones, Talleres, Congresos y/o Conferencias </w:t>
      </w:r>
      <w:r>
        <w:rPr>
          <w:rFonts w:ascii="Arial" w:eastAsia="Arial" w:hAnsi="Arial" w:cs="Arial"/>
          <w:sz w:val="18"/>
          <w:szCs w:val="18"/>
        </w:rPr>
        <w:t xml:space="preserve">(indique fecha, nombre del trabajo, autores, lugar y tipo de actividad) </w:t>
      </w:r>
      <w:r>
        <w:rPr>
          <w:rFonts w:ascii="Arial" w:eastAsia="Arial" w:hAnsi="Arial" w:cs="Arial"/>
          <w:sz w:val="22"/>
          <w:szCs w:val="22"/>
        </w:rPr>
        <w:t>y/o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actividades de divulgación</w:t>
      </w:r>
      <w:r>
        <w:rPr>
          <w:rFonts w:ascii="Arial" w:eastAsia="Arial" w:hAnsi="Arial" w:cs="Arial"/>
          <w:sz w:val="18"/>
          <w:szCs w:val="18"/>
        </w:rPr>
        <w:t xml:space="preserve"> (colaboración en feria de ciencias, publicación en medios de prensa, etc.).</w:t>
      </w:r>
    </w:p>
    <w:tbl>
      <w:tblPr>
        <w:tblStyle w:val="affff8"/>
        <w:tblW w:w="9572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E57182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182" w:rsidRDefault="00E571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57182" w:rsidRDefault="00E57182">
      <w:pPr>
        <w:jc w:val="both"/>
        <w:rPr>
          <w:rFonts w:ascii="Arial" w:eastAsia="Arial" w:hAnsi="Arial" w:cs="Arial"/>
          <w:sz w:val="22"/>
          <w:szCs w:val="22"/>
        </w:rPr>
      </w:pPr>
    </w:p>
    <w:p w:rsidR="00E57182" w:rsidRDefault="009A7E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3. Publicaciones:</w:t>
      </w:r>
    </w:p>
    <w:tbl>
      <w:tblPr>
        <w:tblStyle w:val="affff9"/>
        <w:tblW w:w="9572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E57182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182" w:rsidRDefault="00E571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57182" w:rsidRDefault="009A7E4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 xml:space="preserve">4. Actividades de Transferencia, Servicios y/o Consultoría directamente derivados del proyecto </w:t>
      </w:r>
      <w:r>
        <w:rPr>
          <w:rFonts w:ascii="Arial" w:eastAsia="Arial" w:hAnsi="Arial" w:cs="Arial"/>
          <w:sz w:val="18"/>
          <w:szCs w:val="18"/>
        </w:rPr>
        <w:t>(indique tipo de actividad, datos de receptores, duración, mo</w:t>
      </w:r>
      <w:r>
        <w:rPr>
          <w:rFonts w:ascii="Arial" w:eastAsia="Arial" w:hAnsi="Arial" w:cs="Arial"/>
          <w:sz w:val="18"/>
          <w:szCs w:val="18"/>
        </w:rPr>
        <w:t>ntos percibidos, breve descripción de la actividad)</w:t>
      </w:r>
    </w:p>
    <w:tbl>
      <w:tblPr>
        <w:tblStyle w:val="affffa"/>
        <w:tblW w:w="9572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E57182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182" w:rsidRDefault="00E571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57182" w:rsidRDefault="00E57182">
      <w:pPr>
        <w:jc w:val="both"/>
        <w:rPr>
          <w:rFonts w:ascii="Arial" w:eastAsia="Arial" w:hAnsi="Arial" w:cs="Arial"/>
          <w:sz w:val="22"/>
          <w:szCs w:val="22"/>
        </w:rPr>
      </w:pPr>
    </w:p>
    <w:p w:rsidR="00E57182" w:rsidRDefault="009A7E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Actividades de docencia </w:t>
      </w:r>
      <w:r>
        <w:rPr>
          <w:rFonts w:ascii="Arial" w:eastAsia="Arial" w:hAnsi="Arial" w:cs="Arial"/>
          <w:sz w:val="18"/>
          <w:szCs w:val="18"/>
        </w:rPr>
        <w:t>(señale materia, carrera y cuatrimestre y carácter de la actividad)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tbl>
      <w:tblPr>
        <w:tblStyle w:val="affffb"/>
        <w:tblW w:w="9572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E57182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182" w:rsidRDefault="00E571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57182" w:rsidRDefault="00E57182">
      <w:pPr>
        <w:jc w:val="both"/>
        <w:rPr>
          <w:rFonts w:ascii="Arial" w:eastAsia="Arial" w:hAnsi="Arial" w:cs="Arial"/>
          <w:sz w:val="22"/>
          <w:szCs w:val="22"/>
        </w:rPr>
      </w:pPr>
    </w:p>
    <w:p w:rsidR="00E57182" w:rsidRDefault="009A7E4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>6. Dificultades encontradas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y/o motivos por los que no se concretaron ciertos objetivos </w:t>
      </w:r>
      <w:r>
        <w:rPr>
          <w:rFonts w:ascii="Arial" w:eastAsia="Arial" w:hAnsi="Arial" w:cs="Arial"/>
          <w:sz w:val="18"/>
          <w:szCs w:val="18"/>
        </w:rPr>
        <w:t>(completar sólo en caso de solicitar una prórroga)</w:t>
      </w:r>
    </w:p>
    <w:tbl>
      <w:tblPr>
        <w:tblStyle w:val="affffc"/>
        <w:tblW w:w="9572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E57182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182" w:rsidRDefault="00E571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57182" w:rsidRDefault="00E57182">
      <w:pPr>
        <w:jc w:val="both"/>
        <w:rPr>
          <w:rFonts w:ascii="Arial" w:eastAsia="Arial" w:hAnsi="Arial" w:cs="Arial"/>
          <w:sz w:val="22"/>
          <w:szCs w:val="22"/>
        </w:rPr>
      </w:pPr>
    </w:p>
    <w:p w:rsidR="00E57182" w:rsidRDefault="009A7E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 Actividades pendientes </w:t>
      </w:r>
      <w:r>
        <w:rPr>
          <w:rFonts w:ascii="Arial" w:eastAsia="Arial" w:hAnsi="Arial" w:cs="Arial"/>
          <w:sz w:val="18"/>
          <w:szCs w:val="18"/>
        </w:rPr>
        <w:t>(completar sólo en caso de solicitar una prórroga)</w:t>
      </w:r>
    </w:p>
    <w:tbl>
      <w:tblPr>
        <w:tblStyle w:val="affffd"/>
        <w:tblW w:w="9572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E57182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182" w:rsidRDefault="00E571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57182" w:rsidRDefault="00E57182">
      <w:pPr>
        <w:jc w:val="both"/>
        <w:rPr>
          <w:rFonts w:ascii="Arial" w:eastAsia="Arial" w:hAnsi="Arial" w:cs="Arial"/>
          <w:sz w:val="22"/>
          <w:szCs w:val="22"/>
        </w:rPr>
      </w:pPr>
    </w:p>
    <w:p w:rsidR="00E57182" w:rsidRDefault="009A7E46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 Otros comentarios</w:t>
      </w:r>
      <w:r>
        <w:rPr>
          <w:rFonts w:ascii="Arial" w:eastAsia="Arial" w:hAnsi="Arial" w:cs="Arial"/>
          <w:i/>
          <w:sz w:val="22"/>
          <w:szCs w:val="22"/>
        </w:rPr>
        <w:t>:</w:t>
      </w:r>
    </w:p>
    <w:tbl>
      <w:tblPr>
        <w:tblStyle w:val="affffe"/>
        <w:tblW w:w="9572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E57182">
        <w:tc>
          <w:tcPr>
            <w:tcW w:w="9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182" w:rsidRDefault="00E571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57182" w:rsidRDefault="00E57182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E57182" w:rsidRDefault="009A7E46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>Adjuntar copia de documentación probatoria de todos los antecedentes declarados en los ítems 2 a 5</w:t>
      </w:r>
      <w:r>
        <w:rPr>
          <w:rFonts w:ascii="Arial" w:eastAsia="Arial" w:hAnsi="Arial" w:cs="Arial"/>
          <w:sz w:val="18"/>
          <w:szCs w:val="18"/>
        </w:rPr>
        <w:t>.</w:t>
      </w:r>
    </w:p>
    <w:p w:rsidR="00E57182" w:rsidRDefault="00E5718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"/>
        <w:tblW w:w="95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E57182"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182" w:rsidRDefault="009A7E46">
            <w:pPr>
              <w:jc w:val="both"/>
              <w:rPr>
                <w:rFonts w:ascii="Arial" w:eastAsia="Arial" w:hAnsi="Arial" w:cs="Arial"/>
                <w:i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Enviar el Informe Beca BEITA UNRN a: </w:t>
            </w:r>
            <w:hyperlink r:id="rId8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investigacion.atlantica@unrn.edu.ar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hyperlink r:id="rId9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investigacion.andina@unrn.edu.ar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o </w:t>
            </w:r>
            <w:hyperlink r:id="rId10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investigacion.avyvm@unrn.edu.ar</w:t>
              </w:r>
            </w:hyperlink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(según corresponda)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</w:p>
          <w:p w:rsidR="00E57182" w:rsidRDefault="00E5718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57182" w:rsidRDefault="009A7E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Por favor, titule el archivo con el apellido del bec</w:t>
            </w:r>
            <w:r>
              <w:rPr>
                <w:rFonts w:ascii="Arial" w:eastAsia="Arial" w:hAnsi="Arial" w:cs="Arial"/>
                <w:sz w:val="20"/>
                <w:szCs w:val="20"/>
              </w:rPr>
              <w:t>ario/a y titule adecuadamente el “asunto” del correo.</w:t>
            </w:r>
          </w:p>
          <w:p w:rsidR="00E57182" w:rsidRDefault="00E5718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57182" w:rsidRDefault="009A7E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 presente Informe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debe contar con el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aval del/de la Secretario/a de Investigación de la Sede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correspondiente, ya sea mediante la firma del presente documento o mediante una comunicación formal al cor</w:t>
            </w:r>
            <w:r>
              <w:rPr>
                <w:rFonts w:ascii="Arial" w:eastAsia="Arial" w:hAnsi="Arial" w:cs="Arial"/>
                <w:sz w:val="20"/>
                <w:szCs w:val="20"/>
              </w:rPr>
              <w:t>reo</w:t>
            </w:r>
            <w:r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  <w:t xml:space="preserve"> investigacion@unrn.edu.ar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E57182" w:rsidRDefault="00E57182">
      <w:pPr>
        <w:jc w:val="both"/>
        <w:rPr>
          <w:rFonts w:ascii="Arial" w:eastAsia="Arial" w:hAnsi="Arial" w:cs="Arial"/>
          <w:b/>
          <w:sz w:val="22"/>
          <w:szCs w:val="22"/>
        </w:rPr>
      </w:pPr>
      <w:bookmarkStart w:id="2" w:name="_heading=h.gjdgxs" w:colFirst="0" w:colLast="0"/>
      <w:bookmarkEnd w:id="2"/>
    </w:p>
    <w:tbl>
      <w:tblPr>
        <w:tblStyle w:val="afffff0"/>
        <w:tblW w:w="912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4320"/>
        <w:gridCol w:w="960"/>
        <w:gridCol w:w="3840"/>
      </w:tblGrid>
      <w:tr w:rsidR="00E57182">
        <w:trPr>
          <w:trHeight w:val="996"/>
        </w:trPr>
        <w:tc>
          <w:tcPr>
            <w:tcW w:w="4320" w:type="dxa"/>
            <w:tcBorders>
              <w:bottom w:val="single" w:sz="4" w:space="0" w:color="000000"/>
            </w:tcBorders>
            <w:shd w:val="clear" w:color="auto" w:fill="auto"/>
          </w:tcPr>
          <w:p w:rsidR="00E57182" w:rsidRDefault="00E5718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E57182" w:rsidRDefault="00E571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4" w:space="0" w:color="000000"/>
            </w:tcBorders>
            <w:shd w:val="clear" w:color="auto" w:fill="auto"/>
          </w:tcPr>
          <w:p w:rsidR="00E57182" w:rsidRDefault="00E571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57182">
        <w:trPr>
          <w:trHeight w:val="360"/>
        </w:trPr>
        <w:tc>
          <w:tcPr>
            <w:tcW w:w="4320" w:type="dxa"/>
            <w:tcBorders>
              <w:top w:val="single" w:sz="4" w:space="0" w:color="000000"/>
            </w:tcBorders>
            <w:shd w:val="clear" w:color="auto" w:fill="auto"/>
          </w:tcPr>
          <w:p w:rsidR="00E57182" w:rsidRDefault="009A7E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Firma y aclaración Director/a del Proyecto/Servicio/Convenio </w:t>
            </w:r>
          </w:p>
        </w:tc>
        <w:tc>
          <w:tcPr>
            <w:tcW w:w="960" w:type="dxa"/>
            <w:shd w:val="clear" w:color="auto" w:fill="auto"/>
          </w:tcPr>
          <w:p w:rsidR="00E57182" w:rsidRDefault="00E5718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000000"/>
            </w:tcBorders>
            <w:shd w:val="clear" w:color="auto" w:fill="auto"/>
          </w:tcPr>
          <w:p w:rsidR="00E57182" w:rsidRDefault="009A7E4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y aclaración Director/a de Beca</w:t>
            </w:r>
          </w:p>
        </w:tc>
      </w:tr>
    </w:tbl>
    <w:p w:rsidR="00E57182" w:rsidRDefault="00E57182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fffff1"/>
        <w:tblW w:w="4381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4381"/>
      </w:tblGrid>
      <w:tr w:rsidR="00E57182">
        <w:trPr>
          <w:trHeight w:val="97"/>
        </w:trPr>
        <w:tc>
          <w:tcPr>
            <w:tcW w:w="4381" w:type="dxa"/>
            <w:shd w:val="clear" w:color="auto" w:fill="auto"/>
          </w:tcPr>
          <w:p w:rsidR="00E57182" w:rsidRDefault="00E5718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57182" w:rsidRDefault="00E5718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E57182" w:rsidRDefault="00E5718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57182">
        <w:trPr>
          <w:trHeight w:val="600"/>
        </w:trPr>
        <w:tc>
          <w:tcPr>
            <w:tcW w:w="4381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E57182" w:rsidRDefault="009A7E46">
            <w:pPr>
              <w:ind w:left="28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Firma y aclaración Becario/a</w:t>
            </w:r>
          </w:p>
          <w:p w:rsidR="00E57182" w:rsidRDefault="009A7E4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7182" w:rsidRDefault="00E57182">
      <w:pPr>
        <w:jc w:val="both"/>
        <w:rPr>
          <w:rFonts w:ascii="Arial" w:eastAsia="Arial" w:hAnsi="Arial" w:cs="Arial"/>
          <w:sz w:val="20"/>
          <w:szCs w:val="20"/>
        </w:rPr>
      </w:pPr>
    </w:p>
    <w:sectPr w:rsidR="00E57182">
      <w:headerReference w:type="default" r:id="rId11"/>
      <w:footerReference w:type="default" r:id="rId12"/>
      <w:pgSz w:w="11906" w:h="16838"/>
      <w:pgMar w:top="2336" w:right="1106" w:bottom="776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46" w:rsidRDefault="009A7E46">
      <w:r>
        <w:separator/>
      </w:r>
    </w:p>
  </w:endnote>
  <w:endnote w:type="continuationSeparator" w:id="0">
    <w:p w:rsidR="009A7E46" w:rsidRDefault="009A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82" w:rsidRDefault="009A7E46">
    <w:pPr>
      <w:tabs>
        <w:tab w:val="left" w:pos="5387"/>
      </w:tabs>
      <w:jc w:val="center"/>
    </w:pPr>
    <w:r>
      <w:rPr>
        <w:rFonts w:ascii="Arial" w:eastAsia="Arial" w:hAnsi="Arial" w:cs="Arial"/>
        <w:sz w:val="20"/>
        <w:szCs w:val="20"/>
      </w:rPr>
      <w:t xml:space="preserve">F083-03 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página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 w:rsidR="0000192E">
      <w:rPr>
        <w:rFonts w:ascii="Arial" w:eastAsia="Arial" w:hAnsi="Arial" w:cs="Arial"/>
        <w:sz w:val="20"/>
        <w:szCs w:val="20"/>
      </w:rPr>
      <w:fldChar w:fldCharType="separate"/>
    </w:r>
    <w:r w:rsidR="0000192E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 xml:space="preserve"> de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NUMPAGES</w:instrText>
    </w:r>
    <w:r w:rsidR="0000192E">
      <w:rPr>
        <w:rFonts w:ascii="Arial" w:eastAsia="Arial" w:hAnsi="Arial" w:cs="Arial"/>
        <w:sz w:val="20"/>
        <w:szCs w:val="20"/>
      </w:rPr>
      <w:fldChar w:fldCharType="separate"/>
    </w:r>
    <w:r w:rsidR="0000192E">
      <w:rPr>
        <w:rFonts w:ascii="Arial" w:eastAsia="Arial" w:hAnsi="Arial" w:cs="Arial"/>
        <w:noProof/>
        <w:sz w:val="20"/>
        <w:szCs w:val="20"/>
      </w:rPr>
      <w:t>3</w:t>
    </w:r>
    <w:r>
      <w:rPr>
        <w:rFonts w:ascii="Arial" w:eastAsia="Arial" w:hAnsi="Arial" w:cs="Arial"/>
        <w:sz w:val="20"/>
        <w:szCs w:val="20"/>
      </w:rPr>
      <w:fldChar w:fldCharType="end"/>
    </w:r>
  </w:p>
  <w:p w:rsidR="00E57182" w:rsidRDefault="00E57182">
    <w:pPr>
      <w:tabs>
        <w:tab w:val="center" w:pos="4252"/>
        <w:tab w:val="right" w:pos="8504"/>
      </w:tabs>
      <w:spacing w:after="72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46" w:rsidRDefault="009A7E46">
      <w:r>
        <w:separator/>
      </w:r>
    </w:p>
  </w:footnote>
  <w:footnote w:type="continuationSeparator" w:id="0">
    <w:p w:rsidR="009A7E46" w:rsidRDefault="009A7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82" w:rsidRDefault="00E57182">
    <w:pPr>
      <w:widowControl w:val="0"/>
      <w:spacing w:before="708" w:line="276" w:lineRule="auto"/>
      <w:rPr>
        <w:rFonts w:ascii="Arial" w:eastAsia="Arial" w:hAnsi="Arial" w:cs="Arial"/>
        <w:sz w:val="20"/>
        <w:szCs w:val="20"/>
      </w:rPr>
    </w:pPr>
  </w:p>
  <w:tbl>
    <w:tblPr>
      <w:tblStyle w:val="afffff2"/>
      <w:tblW w:w="9637" w:type="dxa"/>
      <w:tblInd w:w="-100" w:type="dxa"/>
      <w:tblLayout w:type="fixed"/>
      <w:tblLook w:val="0000" w:firstRow="0" w:lastRow="0" w:firstColumn="0" w:lastColumn="0" w:noHBand="0" w:noVBand="0"/>
    </w:tblPr>
    <w:tblGrid>
      <w:gridCol w:w="885"/>
      <w:gridCol w:w="8752"/>
    </w:tblGrid>
    <w:tr w:rsidR="00E57182">
      <w:tc>
        <w:tcPr>
          <w:tcW w:w="885" w:type="dxa"/>
          <w:shd w:val="clear" w:color="auto" w:fill="auto"/>
        </w:tcPr>
        <w:p w:rsidR="00E57182" w:rsidRDefault="009A7E46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  <w:lang w:val="es-AR"/>
            </w:rPr>
            <w:drawing>
              <wp:inline distT="0" distB="0" distL="0" distR="0">
                <wp:extent cx="561975" cy="838200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838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2" w:type="dxa"/>
          <w:shd w:val="clear" w:color="auto" w:fill="auto"/>
        </w:tcPr>
        <w:p w:rsidR="00E57182" w:rsidRDefault="00E57182">
          <w:pPr>
            <w:rPr>
              <w:rFonts w:ascii="Arial" w:eastAsia="Arial" w:hAnsi="Arial" w:cs="Arial"/>
              <w:b/>
            </w:rPr>
          </w:pPr>
        </w:p>
        <w:p w:rsidR="00E57182" w:rsidRDefault="009A7E46">
          <w:pPr>
            <w:tabs>
              <w:tab w:val="left" w:pos="3435"/>
            </w:tabs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Secretaría de Investigación, Creación Artística,</w:t>
          </w:r>
        </w:p>
        <w:p w:rsidR="00E57182" w:rsidRDefault="009A7E46">
          <w:pPr>
            <w:tabs>
              <w:tab w:val="left" w:pos="3435"/>
            </w:tabs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Desarrollo y Transferencia de Tecnología. </w:t>
          </w:r>
        </w:p>
        <w:p w:rsidR="00E57182" w:rsidRDefault="009A7E46">
          <w:pPr>
            <w:tabs>
              <w:tab w:val="left" w:pos="3435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UNIVERSIDAD NACIONAL DE RÍO NEGRO</w:t>
          </w:r>
        </w:p>
      </w:tc>
    </w:tr>
  </w:tbl>
  <w:p w:rsidR="00E57182" w:rsidRDefault="00E57182">
    <w:pPr>
      <w:tabs>
        <w:tab w:val="center" w:pos="4252"/>
        <w:tab w:val="right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7182"/>
    <w:rsid w:val="0000192E"/>
    <w:rsid w:val="009A7E46"/>
    <w:rsid w:val="00E5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</w:tblPr>
  </w:style>
  <w:style w:type="table" w:customStyle="1" w:styleId="ab">
    <w:basedOn w:val="TableNormal4"/>
    <w:tblPr>
      <w:tblStyleRowBandSize w:val="1"/>
      <w:tblStyleColBandSize w:val="1"/>
    </w:tblPr>
  </w:style>
  <w:style w:type="table" w:customStyle="1" w:styleId="ac">
    <w:basedOn w:val="TableNormal4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28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8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6BE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7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78E9"/>
  </w:style>
  <w:style w:type="paragraph" w:styleId="Piedepgina">
    <w:name w:val="footer"/>
    <w:basedOn w:val="Normal"/>
    <w:link w:val="PiedepginaCar"/>
    <w:uiPriority w:val="99"/>
    <w:unhideWhenUsed/>
    <w:rsid w:val="00267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8E9"/>
  </w:style>
  <w:style w:type="table" w:customStyle="1" w:styleId="ad">
    <w:basedOn w:val="TableNormal4"/>
    <w:tblPr>
      <w:tblStyleRowBandSize w:val="1"/>
      <w:tblStyleColBandSize w:val="1"/>
    </w:tblPr>
  </w:style>
  <w:style w:type="table" w:customStyle="1" w:styleId="ae">
    <w:basedOn w:val="TableNormal4"/>
    <w:tblPr>
      <w:tblStyleRowBandSize w:val="1"/>
      <w:tblStyleColBandSize w:val="1"/>
    </w:tblPr>
  </w:style>
  <w:style w:type="table" w:customStyle="1" w:styleId="af">
    <w:basedOn w:val="TableNormal4"/>
    <w:tblPr>
      <w:tblStyleRowBandSize w:val="1"/>
      <w:tblStyleColBandSize w:val="1"/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</w:tblPr>
  </w:style>
  <w:style w:type="table" w:customStyle="1" w:styleId="af2">
    <w:basedOn w:val="TableNormal4"/>
    <w:tblPr>
      <w:tblStyleRowBandSize w:val="1"/>
      <w:tblStyleColBandSize w:val="1"/>
    </w:tblPr>
  </w:style>
  <w:style w:type="table" w:customStyle="1" w:styleId="af3">
    <w:basedOn w:val="TableNormal4"/>
    <w:tblPr>
      <w:tblStyleRowBandSize w:val="1"/>
      <w:tblStyleColBandSize w:val="1"/>
    </w:tblPr>
  </w:style>
  <w:style w:type="table" w:customStyle="1" w:styleId="af4">
    <w:basedOn w:val="TableNormal4"/>
    <w:tblPr>
      <w:tblStyleRowBandSize w:val="1"/>
      <w:tblStyleColBandSize w:val="1"/>
    </w:tbl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4"/>
    <w:tblPr>
      <w:tblStyleRowBandSize w:val="1"/>
      <w:tblStyleColBandSize w:val="1"/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</w:tblPr>
  </w:style>
  <w:style w:type="table" w:customStyle="1" w:styleId="afa">
    <w:basedOn w:val="TableNormal4"/>
    <w:tblPr>
      <w:tblStyleRowBandSize w:val="1"/>
      <w:tblStyleColBandSize w:val="1"/>
    </w:tblPr>
  </w:style>
  <w:style w:type="table" w:customStyle="1" w:styleId="afb">
    <w:basedOn w:val="TableNormal4"/>
    <w:tblPr>
      <w:tblStyleRowBandSize w:val="1"/>
      <w:tblStyleColBandSize w:val="1"/>
    </w:tblPr>
  </w:style>
  <w:style w:type="table" w:customStyle="1" w:styleId="afc">
    <w:basedOn w:val="TableNormal4"/>
    <w:tblPr>
      <w:tblStyleRowBandSize w:val="1"/>
      <w:tblStyleColBandSize w:val="1"/>
    </w:tblPr>
  </w:style>
  <w:style w:type="table" w:customStyle="1" w:styleId="afd">
    <w:basedOn w:val="TableNormal4"/>
    <w:tblPr>
      <w:tblStyleRowBandSize w:val="1"/>
      <w:tblStyleColBandSize w:val="1"/>
    </w:tblPr>
  </w:style>
  <w:style w:type="table" w:customStyle="1" w:styleId="afe">
    <w:basedOn w:val="TableNormal4"/>
    <w:tblPr>
      <w:tblStyleRowBandSize w:val="1"/>
      <w:tblStyleColBandSize w:val="1"/>
    </w:tblPr>
  </w:style>
  <w:style w:type="table" w:customStyle="1" w:styleId="aff">
    <w:basedOn w:val="TableNormal4"/>
    <w:tblPr>
      <w:tblStyleRowBandSize w:val="1"/>
      <w:tblStyleColBandSize w:val="1"/>
    </w:tblPr>
  </w:style>
  <w:style w:type="table" w:customStyle="1" w:styleId="aff0">
    <w:basedOn w:val="TableNormal4"/>
    <w:tblPr>
      <w:tblStyleRowBandSize w:val="1"/>
      <w:tblStyleColBandSize w:val="1"/>
    </w:tblPr>
  </w:style>
  <w:style w:type="table" w:customStyle="1" w:styleId="aff1">
    <w:basedOn w:val="TableNormal4"/>
    <w:tblPr>
      <w:tblStyleRowBandSize w:val="1"/>
      <w:tblStyleColBandSize w:val="1"/>
    </w:tblPr>
  </w:style>
  <w:style w:type="table" w:customStyle="1" w:styleId="aff2">
    <w:basedOn w:val="TableNormal4"/>
    <w:tblPr>
      <w:tblStyleRowBandSize w:val="1"/>
      <w:tblStyleColBandSize w:val="1"/>
    </w:tblPr>
  </w:style>
  <w:style w:type="table" w:customStyle="1" w:styleId="aff3">
    <w:basedOn w:val="TableNormal4"/>
    <w:tblPr>
      <w:tblStyleRowBandSize w:val="1"/>
      <w:tblStyleColBandSize w:val="1"/>
    </w:tblPr>
  </w:style>
  <w:style w:type="table" w:customStyle="1" w:styleId="aff4">
    <w:basedOn w:val="TableNormal4"/>
    <w:tblPr>
      <w:tblStyleRowBandSize w:val="1"/>
      <w:tblStyleColBandSize w:val="1"/>
    </w:tblPr>
  </w:style>
  <w:style w:type="table" w:customStyle="1" w:styleId="aff5">
    <w:basedOn w:val="TableNormal4"/>
    <w:tblPr>
      <w:tblStyleRowBandSize w:val="1"/>
      <w:tblStyleColBandSize w:val="1"/>
    </w:tblPr>
  </w:style>
  <w:style w:type="table" w:customStyle="1" w:styleId="aff6">
    <w:basedOn w:val="TableNormal4"/>
    <w:tblPr>
      <w:tblStyleRowBandSize w:val="1"/>
      <w:tblStyleColBandSize w:val="1"/>
    </w:tblPr>
  </w:style>
  <w:style w:type="table" w:customStyle="1" w:styleId="aff7">
    <w:basedOn w:val="TableNormal4"/>
    <w:tblPr>
      <w:tblStyleRowBandSize w:val="1"/>
      <w:tblStyleColBandSize w:val="1"/>
    </w:tblPr>
  </w:style>
  <w:style w:type="table" w:customStyle="1" w:styleId="aff8">
    <w:basedOn w:val="TableNormal4"/>
    <w:tblPr>
      <w:tblStyleRowBandSize w:val="1"/>
      <w:tblStyleColBandSize w:val="1"/>
    </w:tblPr>
  </w:style>
  <w:style w:type="table" w:customStyle="1" w:styleId="aff9">
    <w:basedOn w:val="TableNormal4"/>
    <w:tblPr>
      <w:tblStyleRowBandSize w:val="1"/>
      <w:tblStyleColBandSize w:val="1"/>
    </w:tblPr>
  </w:style>
  <w:style w:type="table" w:customStyle="1" w:styleId="affa">
    <w:basedOn w:val="TableNormal4"/>
    <w:tblPr>
      <w:tblStyleRowBandSize w:val="1"/>
      <w:tblStyleColBandSize w:val="1"/>
    </w:tblPr>
  </w:style>
  <w:style w:type="table" w:customStyle="1" w:styleId="affb">
    <w:basedOn w:val="TableNormal4"/>
    <w:tblPr>
      <w:tblStyleRowBandSize w:val="1"/>
      <w:tblStyleColBandSize w:val="1"/>
    </w:tblPr>
  </w:style>
  <w:style w:type="table" w:customStyle="1" w:styleId="affc">
    <w:basedOn w:val="TableNormal4"/>
    <w:tblPr>
      <w:tblStyleRowBandSize w:val="1"/>
      <w:tblStyleColBandSize w:val="1"/>
    </w:tblPr>
  </w:style>
  <w:style w:type="table" w:customStyle="1" w:styleId="affd">
    <w:basedOn w:val="TableNormal4"/>
    <w:tblPr>
      <w:tblStyleRowBandSize w:val="1"/>
      <w:tblStyleColBandSize w:val="1"/>
    </w:tblPr>
  </w:style>
  <w:style w:type="table" w:customStyle="1" w:styleId="affe">
    <w:basedOn w:val="TableNormal4"/>
    <w:tblPr>
      <w:tblStyleRowBandSize w:val="1"/>
      <w:tblStyleColBandSize w:val="1"/>
    </w:tblPr>
  </w:style>
  <w:style w:type="table" w:customStyle="1" w:styleId="afff">
    <w:basedOn w:val="TableNormal4"/>
    <w:tblPr>
      <w:tblStyleRowBandSize w:val="1"/>
      <w:tblStyleColBandSize w:val="1"/>
    </w:tblPr>
  </w:style>
  <w:style w:type="table" w:customStyle="1" w:styleId="afff0">
    <w:basedOn w:val="TableNormal4"/>
    <w:tblPr>
      <w:tblStyleRowBandSize w:val="1"/>
      <w:tblStyleColBandSize w:val="1"/>
    </w:tblPr>
  </w:style>
  <w:style w:type="table" w:customStyle="1" w:styleId="afff1">
    <w:basedOn w:val="TableNormal4"/>
    <w:tblPr>
      <w:tblStyleRowBandSize w:val="1"/>
      <w:tblStyleColBandSize w:val="1"/>
    </w:tblPr>
  </w:style>
  <w:style w:type="table" w:customStyle="1" w:styleId="afff2">
    <w:basedOn w:val="TableNormal4"/>
    <w:tblPr>
      <w:tblStyleRowBandSize w:val="1"/>
      <w:tblStyleColBandSize w:val="1"/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</w:tblPr>
  </w:style>
  <w:style w:type="table" w:customStyle="1" w:styleId="afff5">
    <w:basedOn w:val="TableNormal4"/>
    <w:tblPr>
      <w:tblStyleRowBandSize w:val="1"/>
      <w:tblStyleColBandSize w:val="1"/>
    </w:tblPr>
  </w:style>
  <w:style w:type="table" w:customStyle="1" w:styleId="afff6">
    <w:basedOn w:val="TableNormal4"/>
    <w:tblPr>
      <w:tblStyleRowBandSize w:val="1"/>
      <w:tblStyleColBandSize w:val="1"/>
    </w:tblPr>
  </w:style>
  <w:style w:type="table" w:customStyle="1" w:styleId="afff7">
    <w:basedOn w:val="TableNormal4"/>
    <w:tblPr>
      <w:tblStyleRowBandSize w:val="1"/>
      <w:tblStyleColBandSize w:val="1"/>
    </w:tblPr>
  </w:style>
  <w:style w:type="table" w:customStyle="1" w:styleId="afff8">
    <w:basedOn w:val="TableNormal4"/>
    <w:tblPr>
      <w:tblStyleRowBandSize w:val="1"/>
      <w:tblStyleColBandSize w:val="1"/>
    </w:tblPr>
  </w:style>
  <w:style w:type="table" w:customStyle="1" w:styleId="afff9">
    <w:basedOn w:val="TableNormal4"/>
    <w:tblPr>
      <w:tblStyleRowBandSize w:val="1"/>
      <w:tblStyleColBandSize w:val="1"/>
    </w:tblPr>
  </w:style>
  <w:style w:type="table" w:customStyle="1" w:styleId="afffa">
    <w:basedOn w:val="TableNormal4"/>
    <w:tblPr>
      <w:tblStyleRowBandSize w:val="1"/>
      <w:tblStyleColBandSize w:val="1"/>
    </w:tblPr>
  </w:style>
  <w:style w:type="table" w:customStyle="1" w:styleId="afffb">
    <w:basedOn w:val="TableNormal4"/>
    <w:tblPr>
      <w:tblStyleRowBandSize w:val="1"/>
      <w:tblStyleColBandSize w:val="1"/>
    </w:tblPr>
  </w:style>
  <w:style w:type="table" w:customStyle="1" w:styleId="afffc">
    <w:basedOn w:val="TableNormal4"/>
    <w:tblPr>
      <w:tblStyleRowBandSize w:val="1"/>
      <w:tblStyleColBandSize w:val="1"/>
    </w:tblPr>
  </w:style>
  <w:style w:type="table" w:customStyle="1" w:styleId="afffd">
    <w:basedOn w:val="TableNormal4"/>
    <w:tblPr>
      <w:tblStyleRowBandSize w:val="1"/>
      <w:tblStyleColBandSize w:val="1"/>
    </w:tblPr>
  </w:style>
  <w:style w:type="table" w:customStyle="1" w:styleId="afffe">
    <w:basedOn w:val="TableNormal4"/>
    <w:tblPr>
      <w:tblStyleRowBandSize w:val="1"/>
      <w:tblStyleColBandSize w:val="1"/>
    </w:tblPr>
  </w:style>
  <w:style w:type="table" w:customStyle="1" w:styleId="affff">
    <w:basedOn w:val="TableNormal4"/>
    <w:tblPr>
      <w:tblStyleRowBandSize w:val="1"/>
      <w:tblStyleColBandSize w:val="1"/>
    </w:tblPr>
  </w:style>
  <w:style w:type="table" w:customStyle="1" w:styleId="affff0">
    <w:basedOn w:val="TableNormal4"/>
    <w:tblPr>
      <w:tblStyleRowBandSize w:val="1"/>
      <w:tblStyleColBandSize w:val="1"/>
    </w:tblPr>
  </w:style>
  <w:style w:type="table" w:customStyle="1" w:styleId="affff1">
    <w:basedOn w:val="TableNormal4"/>
    <w:tblPr>
      <w:tblStyleRowBandSize w:val="1"/>
      <w:tblStyleColBandSize w:val="1"/>
    </w:tblPr>
  </w:style>
  <w:style w:type="table" w:customStyle="1" w:styleId="affff2">
    <w:basedOn w:val="TableNormal4"/>
    <w:tblPr>
      <w:tblStyleRowBandSize w:val="1"/>
      <w:tblStyleColBandSize w:val="1"/>
    </w:tblPr>
  </w:style>
  <w:style w:type="table" w:customStyle="1" w:styleId="affff3">
    <w:basedOn w:val="TableNormal4"/>
    <w:tblPr>
      <w:tblStyleRowBandSize w:val="1"/>
      <w:tblStyleColBandSize w:val="1"/>
    </w:tblPr>
  </w:style>
  <w:style w:type="table" w:customStyle="1" w:styleId="affff4">
    <w:basedOn w:val="TableNormal4"/>
    <w:tblPr>
      <w:tblStyleRowBandSize w:val="1"/>
      <w:tblStyleColBandSize w:val="1"/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single" w:sz="4" w:space="1" w:color="000000"/>
      </w:pBdr>
      <w:ind w:left="792" w:hanging="432"/>
      <w:jc w:val="center"/>
      <w:outlineLvl w:val="0"/>
    </w:pPr>
    <w:rPr>
      <w:rFonts w:ascii="Arial" w:eastAsia="Arial" w:hAnsi="Arial" w:cs="Arial"/>
      <w:sz w:val="16"/>
      <w:szCs w:val="16"/>
    </w:rPr>
  </w:style>
  <w:style w:type="paragraph" w:styleId="Ttulo2">
    <w:name w:val="heading 2"/>
    <w:basedOn w:val="Normal"/>
    <w:next w:val="Normal"/>
    <w:pPr>
      <w:keepNext/>
      <w:spacing w:before="240" w:after="60"/>
      <w:ind w:left="93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</w:tblPr>
  </w:style>
  <w:style w:type="table" w:customStyle="1" w:styleId="ab">
    <w:basedOn w:val="TableNormal4"/>
    <w:tblPr>
      <w:tblStyleRowBandSize w:val="1"/>
      <w:tblStyleColBandSize w:val="1"/>
    </w:tblPr>
  </w:style>
  <w:style w:type="table" w:customStyle="1" w:styleId="ac">
    <w:basedOn w:val="TableNormal4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28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28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B6BE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7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78E9"/>
  </w:style>
  <w:style w:type="paragraph" w:styleId="Piedepgina">
    <w:name w:val="footer"/>
    <w:basedOn w:val="Normal"/>
    <w:link w:val="PiedepginaCar"/>
    <w:uiPriority w:val="99"/>
    <w:unhideWhenUsed/>
    <w:rsid w:val="00267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8E9"/>
  </w:style>
  <w:style w:type="table" w:customStyle="1" w:styleId="ad">
    <w:basedOn w:val="TableNormal4"/>
    <w:tblPr>
      <w:tblStyleRowBandSize w:val="1"/>
      <w:tblStyleColBandSize w:val="1"/>
    </w:tblPr>
  </w:style>
  <w:style w:type="table" w:customStyle="1" w:styleId="ae">
    <w:basedOn w:val="TableNormal4"/>
    <w:tblPr>
      <w:tblStyleRowBandSize w:val="1"/>
      <w:tblStyleColBandSize w:val="1"/>
    </w:tblPr>
  </w:style>
  <w:style w:type="table" w:customStyle="1" w:styleId="af">
    <w:basedOn w:val="TableNormal4"/>
    <w:tblPr>
      <w:tblStyleRowBandSize w:val="1"/>
      <w:tblStyleColBandSize w:val="1"/>
    </w:tblPr>
  </w:style>
  <w:style w:type="table" w:customStyle="1" w:styleId="af0">
    <w:basedOn w:val="TableNormal4"/>
    <w:tblPr>
      <w:tblStyleRowBandSize w:val="1"/>
      <w:tblStyleColBandSize w:val="1"/>
    </w:tblPr>
  </w:style>
  <w:style w:type="table" w:customStyle="1" w:styleId="af1">
    <w:basedOn w:val="TableNormal4"/>
    <w:tblPr>
      <w:tblStyleRowBandSize w:val="1"/>
      <w:tblStyleColBandSize w:val="1"/>
    </w:tblPr>
  </w:style>
  <w:style w:type="table" w:customStyle="1" w:styleId="af2">
    <w:basedOn w:val="TableNormal4"/>
    <w:tblPr>
      <w:tblStyleRowBandSize w:val="1"/>
      <w:tblStyleColBandSize w:val="1"/>
    </w:tblPr>
  </w:style>
  <w:style w:type="table" w:customStyle="1" w:styleId="af3">
    <w:basedOn w:val="TableNormal4"/>
    <w:tblPr>
      <w:tblStyleRowBandSize w:val="1"/>
      <w:tblStyleColBandSize w:val="1"/>
    </w:tblPr>
  </w:style>
  <w:style w:type="table" w:customStyle="1" w:styleId="af4">
    <w:basedOn w:val="TableNormal4"/>
    <w:tblPr>
      <w:tblStyleRowBandSize w:val="1"/>
      <w:tblStyleColBandSize w:val="1"/>
    </w:tblPr>
  </w:style>
  <w:style w:type="table" w:customStyle="1" w:styleId="af5">
    <w:basedOn w:val="TableNormal4"/>
    <w:tblPr>
      <w:tblStyleRowBandSize w:val="1"/>
      <w:tblStyleColBandSize w:val="1"/>
    </w:tblPr>
  </w:style>
  <w:style w:type="table" w:customStyle="1" w:styleId="af6">
    <w:basedOn w:val="TableNormal4"/>
    <w:tblPr>
      <w:tblStyleRowBandSize w:val="1"/>
      <w:tblStyleColBandSize w:val="1"/>
    </w:tblPr>
  </w:style>
  <w:style w:type="table" w:customStyle="1" w:styleId="af7">
    <w:basedOn w:val="TableNormal4"/>
    <w:tblPr>
      <w:tblStyleRowBandSize w:val="1"/>
      <w:tblStyleColBandSize w:val="1"/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</w:tblPr>
  </w:style>
  <w:style w:type="table" w:customStyle="1" w:styleId="afa">
    <w:basedOn w:val="TableNormal4"/>
    <w:tblPr>
      <w:tblStyleRowBandSize w:val="1"/>
      <w:tblStyleColBandSize w:val="1"/>
    </w:tblPr>
  </w:style>
  <w:style w:type="table" w:customStyle="1" w:styleId="afb">
    <w:basedOn w:val="TableNormal4"/>
    <w:tblPr>
      <w:tblStyleRowBandSize w:val="1"/>
      <w:tblStyleColBandSize w:val="1"/>
    </w:tblPr>
  </w:style>
  <w:style w:type="table" w:customStyle="1" w:styleId="afc">
    <w:basedOn w:val="TableNormal4"/>
    <w:tblPr>
      <w:tblStyleRowBandSize w:val="1"/>
      <w:tblStyleColBandSize w:val="1"/>
    </w:tblPr>
  </w:style>
  <w:style w:type="table" w:customStyle="1" w:styleId="afd">
    <w:basedOn w:val="TableNormal4"/>
    <w:tblPr>
      <w:tblStyleRowBandSize w:val="1"/>
      <w:tblStyleColBandSize w:val="1"/>
    </w:tblPr>
  </w:style>
  <w:style w:type="table" w:customStyle="1" w:styleId="afe">
    <w:basedOn w:val="TableNormal4"/>
    <w:tblPr>
      <w:tblStyleRowBandSize w:val="1"/>
      <w:tblStyleColBandSize w:val="1"/>
    </w:tblPr>
  </w:style>
  <w:style w:type="table" w:customStyle="1" w:styleId="aff">
    <w:basedOn w:val="TableNormal4"/>
    <w:tblPr>
      <w:tblStyleRowBandSize w:val="1"/>
      <w:tblStyleColBandSize w:val="1"/>
    </w:tblPr>
  </w:style>
  <w:style w:type="table" w:customStyle="1" w:styleId="aff0">
    <w:basedOn w:val="TableNormal4"/>
    <w:tblPr>
      <w:tblStyleRowBandSize w:val="1"/>
      <w:tblStyleColBandSize w:val="1"/>
    </w:tblPr>
  </w:style>
  <w:style w:type="table" w:customStyle="1" w:styleId="aff1">
    <w:basedOn w:val="TableNormal4"/>
    <w:tblPr>
      <w:tblStyleRowBandSize w:val="1"/>
      <w:tblStyleColBandSize w:val="1"/>
    </w:tblPr>
  </w:style>
  <w:style w:type="table" w:customStyle="1" w:styleId="aff2">
    <w:basedOn w:val="TableNormal4"/>
    <w:tblPr>
      <w:tblStyleRowBandSize w:val="1"/>
      <w:tblStyleColBandSize w:val="1"/>
    </w:tblPr>
  </w:style>
  <w:style w:type="table" w:customStyle="1" w:styleId="aff3">
    <w:basedOn w:val="TableNormal4"/>
    <w:tblPr>
      <w:tblStyleRowBandSize w:val="1"/>
      <w:tblStyleColBandSize w:val="1"/>
    </w:tblPr>
  </w:style>
  <w:style w:type="table" w:customStyle="1" w:styleId="aff4">
    <w:basedOn w:val="TableNormal4"/>
    <w:tblPr>
      <w:tblStyleRowBandSize w:val="1"/>
      <w:tblStyleColBandSize w:val="1"/>
    </w:tblPr>
  </w:style>
  <w:style w:type="table" w:customStyle="1" w:styleId="aff5">
    <w:basedOn w:val="TableNormal4"/>
    <w:tblPr>
      <w:tblStyleRowBandSize w:val="1"/>
      <w:tblStyleColBandSize w:val="1"/>
    </w:tblPr>
  </w:style>
  <w:style w:type="table" w:customStyle="1" w:styleId="aff6">
    <w:basedOn w:val="TableNormal4"/>
    <w:tblPr>
      <w:tblStyleRowBandSize w:val="1"/>
      <w:tblStyleColBandSize w:val="1"/>
    </w:tblPr>
  </w:style>
  <w:style w:type="table" w:customStyle="1" w:styleId="aff7">
    <w:basedOn w:val="TableNormal4"/>
    <w:tblPr>
      <w:tblStyleRowBandSize w:val="1"/>
      <w:tblStyleColBandSize w:val="1"/>
    </w:tblPr>
  </w:style>
  <w:style w:type="table" w:customStyle="1" w:styleId="aff8">
    <w:basedOn w:val="TableNormal4"/>
    <w:tblPr>
      <w:tblStyleRowBandSize w:val="1"/>
      <w:tblStyleColBandSize w:val="1"/>
    </w:tblPr>
  </w:style>
  <w:style w:type="table" w:customStyle="1" w:styleId="aff9">
    <w:basedOn w:val="TableNormal4"/>
    <w:tblPr>
      <w:tblStyleRowBandSize w:val="1"/>
      <w:tblStyleColBandSize w:val="1"/>
    </w:tblPr>
  </w:style>
  <w:style w:type="table" w:customStyle="1" w:styleId="affa">
    <w:basedOn w:val="TableNormal4"/>
    <w:tblPr>
      <w:tblStyleRowBandSize w:val="1"/>
      <w:tblStyleColBandSize w:val="1"/>
    </w:tblPr>
  </w:style>
  <w:style w:type="table" w:customStyle="1" w:styleId="affb">
    <w:basedOn w:val="TableNormal4"/>
    <w:tblPr>
      <w:tblStyleRowBandSize w:val="1"/>
      <w:tblStyleColBandSize w:val="1"/>
    </w:tblPr>
  </w:style>
  <w:style w:type="table" w:customStyle="1" w:styleId="affc">
    <w:basedOn w:val="TableNormal4"/>
    <w:tblPr>
      <w:tblStyleRowBandSize w:val="1"/>
      <w:tblStyleColBandSize w:val="1"/>
    </w:tblPr>
  </w:style>
  <w:style w:type="table" w:customStyle="1" w:styleId="affd">
    <w:basedOn w:val="TableNormal4"/>
    <w:tblPr>
      <w:tblStyleRowBandSize w:val="1"/>
      <w:tblStyleColBandSize w:val="1"/>
    </w:tblPr>
  </w:style>
  <w:style w:type="table" w:customStyle="1" w:styleId="affe">
    <w:basedOn w:val="TableNormal4"/>
    <w:tblPr>
      <w:tblStyleRowBandSize w:val="1"/>
      <w:tblStyleColBandSize w:val="1"/>
    </w:tblPr>
  </w:style>
  <w:style w:type="table" w:customStyle="1" w:styleId="afff">
    <w:basedOn w:val="TableNormal4"/>
    <w:tblPr>
      <w:tblStyleRowBandSize w:val="1"/>
      <w:tblStyleColBandSize w:val="1"/>
    </w:tblPr>
  </w:style>
  <w:style w:type="table" w:customStyle="1" w:styleId="afff0">
    <w:basedOn w:val="TableNormal4"/>
    <w:tblPr>
      <w:tblStyleRowBandSize w:val="1"/>
      <w:tblStyleColBandSize w:val="1"/>
    </w:tblPr>
  </w:style>
  <w:style w:type="table" w:customStyle="1" w:styleId="afff1">
    <w:basedOn w:val="TableNormal4"/>
    <w:tblPr>
      <w:tblStyleRowBandSize w:val="1"/>
      <w:tblStyleColBandSize w:val="1"/>
    </w:tblPr>
  </w:style>
  <w:style w:type="table" w:customStyle="1" w:styleId="afff2">
    <w:basedOn w:val="TableNormal4"/>
    <w:tblPr>
      <w:tblStyleRowBandSize w:val="1"/>
      <w:tblStyleColBandSize w:val="1"/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</w:tblPr>
  </w:style>
  <w:style w:type="table" w:customStyle="1" w:styleId="afff5">
    <w:basedOn w:val="TableNormal4"/>
    <w:tblPr>
      <w:tblStyleRowBandSize w:val="1"/>
      <w:tblStyleColBandSize w:val="1"/>
    </w:tblPr>
  </w:style>
  <w:style w:type="table" w:customStyle="1" w:styleId="afff6">
    <w:basedOn w:val="TableNormal4"/>
    <w:tblPr>
      <w:tblStyleRowBandSize w:val="1"/>
      <w:tblStyleColBandSize w:val="1"/>
    </w:tblPr>
  </w:style>
  <w:style w:type="table" w:customStyle="1" w:styleId="afff7">
    <w:basedOn w:val="TableNormal4"/>
    <w:tblPr>
      <w:tblStyleRowBandSize w:val="1"/>
      <w:tblStyleColBandSize w:val="1"/>
    </w:tblPr>
  </w:style>
  <w:style w:type="table" w:customStyle="1" w:styleId="afff8">
    <w:basedOn w:val="TableNormal4"/>
    <w:tblPr>
      <w:tblStyleRowBandSize w:val="1"/>
      <w:tblStyleColBandSize w:val="1"/>
    </w:tblPr>
  </w:style>
  <w:style w:type="table" w:customStyle="1" w:styleId="afff9">
    <w:basedOn w:val="TableNormal4"/>
    <w:tblPr>
      <w:tblStyleRowBandSize w:val="1"/>
      <w:tblStyleColBandSize w:val="1"/>
    </w:tblPr>
  </w:style>
  <w:style w:type="table" w:customStyle="1" w:styleId="afffa">
    <w:basedOn w:val="TableNormal4"/>
    <w:tblPr>
      <w:tblStyleRowBandSize w:val="1"/>
      <w:tblStyleColBandSize w:val="1"/>
    </w:tblPr>
  </w:style>
  <w:style w:type="table" w:customStyle="1" w:styleId="afffb">
    <w:basedOn w:val="TableNormal4"/>
    <w:tblPr>
      <w:tblStyleRowBandSize w:val="1"/>
      <w:tblStyleColBandSize w:val="1"/>
    </w:tblPr>
  </w:style>
  <w:style w:type="table" w:customStyle="1" w:styleId="afffc">
    <w:basedOn w:val="TableNormal4"/>
    <w:tblPr>
      <w:tblStyleRowBandSize w:val="1"/>
      <w:tblStyleColBandSize w:val="1"/>
    </w:tblPr>
  </w:style>
  <w:style w:type="table" w:customStyle="1" w:styleId="afffd">
    <w:basedOn w:val="TableNormal4"/>
    <w:tblPr>
      <w:tblStyleRowBandSize w:val="1"/>
      <w:tblStyleColBandSize w:val="1"/>
    </w:tblPr>
  </w:style>
  <w:style w:type="table" w:customStyle="1" w:styleId="afffe">
    <w:basedOn w:val="TableNormal4"/>
    <w:tblPr>
      <w:tblStyleRowBandSize w:val="1"/>
      <w:tblStyleColBandSize w:val="1"/>
    </w:tblPr>
  </w:style>
  <w:style w:type="table" w:customStyle="1" w:styleId="affff">
    <w:basedOn w:val="TableNormal4"/>
    <w:tblPr>
      <w:tblStyleRowBandSize w:val="1"/>
      <w:tblStyleColBandSize w:val="1"/>
    </w:tblPr>
  </w:style>
  <w:style w:type="table" w:customStyle="1" w:styleId="affff0">
    <w:basedOn w:val="TableNormal4"/>
    <w:tblPr>
      <w:tblStyleRowBandSize w:val="1"/>
      <w:tblStyleColBandSize w:val="1"/>
    </w:tblPr>
  </w:style>
  <w:style w:type="table" w:customStyle="1" w:styleId="affff1">
    <w:basedOn w:val="TableNormal4"/>
    <w:tblPr>
      <w:tblStyleRowBandSize w:val="1"/>
      <w:tblStyleColBandSize w:val="1"/>
    </w:tblPr>
  </w:style>
  <w:style w:type="table" w:customStyle="1" w:styleId="affff2">
    <w:basedOn w:val="TableNormal4"/>
    <w:tblPr>
      <w:tblStyleRowBandSize w:val="1"/>
      <w:tblStyleColBandSize w:val="1"/>
    </w:tblPr>
  </w:style>
  <w:style w:type="table" w:customStyle="1" w:styleId="affff3">
    <w:basedOn w:val="TableNormal4"/>
    <w:tblPr>
      <w:tblStyleRowBandSize w:val="1"/>
      <w:tblStyleColBandSize w:val="1"/>
    </w:tblPr>
  </w:style>
  <w:style w:type="table" w:customStyle="1" w:styleId="affff4">
    <w:basedOn w:val="TableNormal4"/>
    <w:tblPr>
      <w:tblStyleRowBandSize w:val="1"/>
      <w:tblStyleColBandSize w:val="1"/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acion.atlantica@unrn.edu.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vestigacion.avyvm@unrn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vestigacion.andina@unrn.edu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W8JXxyemI7RVtqZTQTKBCY0ww==">CgMxLjAyCWguMzBqMHpsbDIIaC5namRneHM4AHIhMVFLaUM2RDJRU29EeTd3TzlmVmZFVVRmbm9TYU5kbGFu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Paulina Andrés </cp:lastModifiedBy>
  <cp:revision>2</cp:revision>
  <dcterms:created xsi:type="dcterms:W3CDTF">2024-09-17T15:21:00Z</dcterms:created>
  <dcterms:modified xsi:type="dcterms:W3CDTF">2024-09-17T15:21:00Z</dcterms:modified>
</cp:coreProperties>
</file>